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E306E" w:rsidRPr="00414C60" w:rsidRDefault="00414C60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14C60">
        <w:rPr>
          <w:rFonts w:ascii="Arial Narrow" w:eastAsia="Times New Roman" w:hAnsi="Arial Narrow" w:cs="Times New Roman"/>
          <w:b/>
          <w:sz w:val="24"/>
          <w:szCs w:val="24"/>
        </w:rPr>
        <w:t>ООО «СОЛНЦЕВО»</w:t>
      </w:r>
    </w:p>
    <w:p w14:paraId="00000002" w14:textId="77777777" w:rsidR="00DE306E" w:rsidRPr="00414C60" w:rsidRDefault="00DE306E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0000003" w14:textId="77777777" w:rsidR="00DE306E" w:rsidRPr="00414C60" w:rsidRDefault="00414C60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14C60">
        <w:rPr>
          <w:rFonts w:ascii="Arial Narrow" w:hAnsi="Arial Narrow"/>
          <w:sz w:val="24"/>
          <w:szCs w:val="24"/>
        </w:rPr>
        <w:pict w14:anchorId="3728E10D">
          <v:rect id="_x0000_i1025" style="width:0;height:1.5pt" o:hralign="center" o:hrstd="t" o:hr="t" fillcolor="#a0a0a0" stroked="f"/>
        </w:pict>
      </w:r>
    </w:p>
    <w:p w14:paraId="00000004" w14:textId="77777777" w:rsidR="00DE306E" w:rsidRPr="00414C60" w:rsidRDefault="00DE306E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0000005" w14:textId="77777777" w:rsidR="00DE306E" w:rsidRPr="00414C60" w:rsidRDefault="00DE306E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0000006" w14:textId="77777777" w:rsidR="00DE306E" w:rsidRPr="00414C60" w:rsidRDefault="00DE306E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0000007" w14:textId="77777777" w:rsidR="00DE306E" w:rsidRPr="00414C60" w:rsidRDefault="00414C60">
      <w:pPr>
        <w:spacing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14C60">
        <w:rPr>
          <w:rFonts w:ascii="Arial Narrow" w:eastAsia="Times New Roman" w:hAnsi="Arial Narrow" w:cs="Times New Roman"/>
          <w:sz w:val="24"/>
          <w:szCs w:val="24"/>
        </w:rPr>
        <w:t>Директору ЗАО «РУСИЧ»</w:t>
      </w:r>
    </w:p>
    <w:p w14:paraId="00000008" w14:textId="3B0C3E53" w:rsidR="00DE306E" w:rsidRPr="00414C60" w:rsidRDefault="00414C60">
      <w:pPr>
        <w:spacing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14C60">
        <w:rPr>
          <w:rFonts w:ascii="Arial Narrow" w:eastAsia="Times New Roman" w:hAnsi="Arial Narrow" w:cs="Times New Roman"/>
          <w:sz w:val="24"/>
          <w:szCs w:val="24"/>
        </w:rPr>
        <w:t>Данилову И.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414C60">
        <w:rPr>
          <w:rFonts w:ascii="Arial Narrow" w:eastAsia="Times New Roman" w:hAnsi="Arial Narrow" w:cs="Times New Roman"/>
          <w:sz w:val="24"/>
          <w:szCs w:val="24"/>
        </w:rPr>
        <w:t>А.</w:t>
      </w:r>
    </w:p>
    <w:p w14:paraId="00000009" w14:textId="77777777" w:rsidR="00DE306E" w:rsidRPr="00414C60" w:rsidRDefault="00DE306E">
      <w:pPr>
        <w:spacing w:line="240" w:lineRule="auto"/>
        <w:jc w:val="right"/>
        <w:rPr>
          <w:rFonts w:ascii="Arial Narrow" w:eastAsia="Liberation Serif" w:hAnsi="Arial Narrow" w:cs="Liberation Serif"/>
          <w:sz w:val="24"/>
          <w:szCs w:val="24"/>
        </w:rPr>
      </w:pPr>
    </w:p>
    <w:p w14:paraId="0000000A" w14:textId="77777777" w:rsidR="00DE306E" w:rsidRPr="00414C60" w:rsidRDefault="00DE306E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000000C" w14:textId="77777777" w:rsidR="00DE306E" w:rsidRPr="00414C60" w:rsidRDefault="00DE306E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000000D" w14:textId="77777777" w:rsidR="00DE306E" w:rsidRPr="00414C60" w:rsidRDefault="00DE306E">
      <w:pPr>
        <w:spacing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0000000E" w14:textId="77777777" w:rsidR="00DE306E" w:rsidRPr="00414C60" w:rsidRDefault="00414C60">
      <w:pPr>
        <w:spacing w:line="240" w:lineRule="auto"/>
        <w:jc w:val="center"/>
        <w:rPr>
          <w:rFonts w:ascii="Arial Narrow" w:eastAsia="Liberation Serif" w:hAnsi="Arial Narrow" w:cs="Liberation Serif"/>
          <w:b/>
          <w:sz w:val="24"/>
          <w:szCs w:val="24"/>
        </w:rPr>
      </w:pPr>
      <w:r w:rsidRPr="00414C60">
        <w:rPr>
          <w:rFonts w:ascii="Arial Narrow" w:eastAsia="Liberation Serif" w:hAnsi="Arial Narrow" w:cs="Liberation Serif"/>
          <w:b/>
          <w:sz w:val="24"/>
          <w:szCs w:val="24"/>
        </w:rPr>
        <w:t>Информационное сообщение</w:t>
      </w:r>
    </w:p>
    <w:p w14:paraId="0000000F" w14:textId="77777777" w:rsidR="00DE306E" w:rsidRPr="00414C60" w:rsidRDefault="00DE306E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0000010" w14:textId="77777777" w:rsidR="00DE306E" w:rsidRPr="00414C60" w:rsidRDefault="00DE306E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0000011" w14:textId="77777777" w:rsidR="00DE306E" w:rsidRPr="00414C60" w:rsidRDefault="00414C60">
      <w:pPr>
        <w:spacing w:line="240" w:lineRule="auto"/>
        <w:jc w:val="both"/>
        <w:rPr>
          <w:rFonts w:ascii="Arial Narrow" w:eastAsia="Liberation Serif" w:hAnsi="Arial Narrow" w:cs="Liberation Serif"/>
          <w:sz w:val="24"/>
          <w:szCs w:val="24"/>
        </w:rPr>
      </w:pPr>
      <w:r w:rsidRPr="00414C60">
        <w:rPr>
          <w:rFonts w:ascii="Arial Narrow" w:eastAsia="Times New Roman" w:hAnsi="Arial Narrow" w:cs="Times New Roman"/>
          <w:sz w:val="24"/>
          <w:szCs w:val="24"/>
        </w:rPr>
        <w:t>Уважаемый Иван Александрович!</w:t>
      </w:r>
    </w:p>
    <w:p w14:paraId="00000012" w14:textId="77777777" w:rsidR="00DE306E" w:rsidRPr="00414C60" w:rsidRDefault="00DE306E">
      <w:p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0000013" w14:textId="77777777" w:rsidR="00DE306E" w:rsidRPr="00414C60" w:rsidRDefault="00414C60">
      <w:pPr>
        <w:spacing w:line="360" w:lineRule="auto"/>
        <w:rPr>
          <w:rFonts w:ascii="Arial Narrow" w:eastAsia="Liberation Serif" w:hAnsi="Arial Narrow" w:cs="Liberation Serif"/>
          <w:sz w:val="24"/>
          <w:szCs w:val="24"/>
        </w:rPr>
      </w:pPr>
      <w:r w:rsidRPr="00414C60">
        <w:rPr>
          <w:rFonts w:ascii="Arial Narrow" w:eastAsia="Times New Roman" w:hAnsi="Arial Narrow" w:cs="Times New Roman"/>
          <w:sz w:val="24"/>
          <w:szCs w:val="24"/>
        </w:rPr>
        <w:t>Сообщаем, что в ООО «Солнцево» сменился генеральный директор. Иванов Петр Алексеевич с 01.12.2020 прекратил свои полномочия. С 02.12.2020 должность генерального директора нашей организации занимает Стеценко Максим Сергеевич.</w:t>
      </w:r>
    </w:p>
    <w:p w14:paraId="00000014" w14:textId="77777777" w:rsidR="00DE306E" w:rsidRPr="00414C60" w:rsidRDefault="00DE306E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0000015" w14:textId="77777777" w:rsidR="00DE306E" w:rsidRPr="00414C60" w:rsidRDefault="00414C60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4C60">
        <w:rPr>
          <w:rFonts w:ascii="Arial Narrow" w:eastAsia="Times New Roman" w:hAnsi="Arial Narrow" w:cs="Times New Roman"/>
          <w:sz w:val="24"/>
          <w:szCs w:val="24"/>
        </w:rPr>
        <w:t>Изменения внесены в ЕГРЮЛ.</w:t>
      </w:r>
    </w:p>
    <w:p w14:paraId="00000016" w14:textId="77777777" w:rsidR="00DE306E" w:rsidRPr="00414C60" w:rsidRDefault="00DE306E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0000017" w14:textId="77777777" w:rsidR="00DE306E" w:rsidRPr="00414C60" w:rsidRDefault="00DE306E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0000018" w14:textId="77777777" w:rsidR="00DE306E" w:rsidRPr="00414C60" w:rsidRDefault="00414C60">
      <w:pPr>
        <w:spacing w:line="360" w:lineRule="auto"/>
        <w:jc w:val="both"/>
        <w:rPr>
          <w:rFonts w:ascii="Arial Narrow" w:eastAsia="Liberation Serif" w:hAnsi="Arial Narrow" w:cs="Liberation Serif"/>
          <w:sz w:val="24"/>
          <w:szCs w:val="24"/>
        </w:rPr>
      </w:pPr>
      <w:r w:rsidRPr="00414C60">
        <w:rPr>
          <w:rFonts w:ascii="Arial Narrow" w:eastAsia="Times New Roman" w:hAnsi="Arial Narrow" w:cs="Times New Roman"/>
          <w:sz w:val="24"/>
          <w:szCs w:val="24"/>
        </w:rPr>
        <w:t>С</w:t>
      </w:r>
      <w:r w:rsidRPr="00414C60">
        <w:rPr>
          <w:rFonts w:ascii="Arial Narrow" w:eastAsia="Times New Roman" w:hAnsi="Arial Narrow" w:cs="Times New Roman"/>
          <w:sz w:val="24"/>
          <w:szCs w:val="24"/>
        </w:rPr>
        <w:t xml:space="preserve"> уважением,</w:t>
      </w:r>
      <w:bookmarkStart w:id="0" w:name="_GoBack"/>
      <w:bookmarkEnd w:id="0"/>
    </w:p>
    <w:p w14:paraId="00000019" w14:textId="5FBFC98C" w:rsidR="00DE306E" w:rsidRPr="00414C60" w:rsidRDefault="00414C60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14C60">
        <w:rPr>
          <w:rFonts w:ascii="Arial Narrow" w:eastAsia="Times New Roman" w:hAnsi="Arial Narrow" w:cs="Times New Roman"/>
          <w:sz w:val="24"/>
          <w:szCs w:val="24"/>
        </w:rPr>
        <w:t>Генеральный директор ООО «</w:t>
      </w:r>
      <w:proofErr w:type="gramStart"/>
      <w:r w:rsidRPr="00414C60">
        <w:rPr>
          <w:rFonts w:ascii="Arial Narrow" w:eastAsia="Times New Roman" w:hAnsi="Arial Narrow" w:cs="Times New Roman"/>
          <w:sz w:val="24"/>
          <w:szCs w:val="24"/>
        </w:rPr>
        <w:t>Солнцево»</w:t>
      </w:r>
      <w:r w:rsidRPr="00414C60">
        <w:rPr>
          <w:rFonts w:ascii="Arial Narrow" w:eastAsia="Times New Roman" w:hAnsi="Arial Narrow" w:cs="Times New Roman"/>
          <w:sz w:val="24"/>
          <w:szCs w:val="24"/>
        </w:rPr>
        <w:tab/>
      </w:r>
      <w:proofErr w:type="gramEnd"/>
      <w:r w:rsidRPr="00414C60">
        <w:rPr>
          <w:rFonts w:ascii="Arial Narrow" w:eastAsia="Times New Roman" w:hAnsi="Arial Narrow" w:cs="Times New Roman"/>
          <w:sz w:val="24"/>
          <w:szCs w:val="24"/>
        </w:rPr>
        <w:tab/>
      </w:r>
      <w:r w:rsidRPr="00414C60">
        <w:rPr>
          <w:rFonts w:ascii="Arial Narrow" w:eastAsia="Times New Roman" w:hAnsi="Arial Narrow" w:cs="Times New Roman"/>
          <w:i/>
          <w:color w:val="0070C0"/>
          <w:sz w:val="24"/>
          <w:szCs w:val="24"/>
        </w:rPr>
        <w:t>Стеценко</w:t>
      </w:r>
      <w:r w:rsidRPr="00414C60">
        <w:rPr>
          <w:rFonts w:ascii="Arial Narrow" w:eastAsia="Times New Roman" w:hAnsi="Arial Narrow" w:cs="Times New Roman"/>
          <w:i/>
          <w:sz w:val="24"/>
          <w:szCs w:val="24"/>
        </w:rPr>
        <w:tab/>
      </w:r>
      <w:proofErr w:type="spellStart"/>
      <w:r w:rsidRPr="00414C60">
        <w:rPr>
          <w:rFonts w:ascii="Arial Narrow" w:eastAsia="Times New Roman" w:hAnsi="Arial Narrow" w:cs="Times New Roman"/>
          <w:sz w:val="24"/>
          <w:szCs w:val="24"/>
        </w:rPr>
        <w:t>Стеценко</w:t>
      </w:r>
      <w:proofErr w:type="spellEnd"/>
      <w:r w:rsidRPr="00414C60">
        <w:rPr>
          <w:rFonts w:ascii="Arial Narrow" w:eastAsia="Times New Roman" w:hAnsi="Arial Narrow" w:cs="Times New Roman"/>
          <w:sz w:val="24"/>
          <w:szCs w:val="24"/>
        </w:rPr>
        <w:t xml:space="preserve"> М.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414C60">
        <w:rPr>
          <w:rFonts w:ascii="Arial Narrow" w:eastAsia="Times New Roman" w:hAnsi="Arial Narrow" w:cs="Times New Roman"/>
          <w:sz w:val="24"/>
          <w:szCs w:val="24"/>
        </w:rPr>
        <w:t>С.</w:t>
      </w:r>
    </w:p>
    <w:p w14:paraId="0000001A" w14:textId="77777777" w:rsidR="00DE306E" w:rsidRPr="00414C60" w:rsidRDefault="00DE306E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000001B" w14:textId="77777777" w:rsidR="00DE306E" w:rsidRPr="00414C60" w:rsidRDefault="00DE306E">
      <w:pPr>
        <w:rPr>
          <w:rFonts w:ascii="Arial Narrow" w:hAnsi="Arial Narrow"/>
          <w:sz w:val="24"/>
          <w:szCs w:val="24"/>
        </w:rPr>
      </w:pPr>
    </w:p>
    <w:p w14:paraId="0000001C" w14:textId="77777777" w:rsidR="00DE306E" w:rsidRPr="00414C60" w:rsidRDefault="00DE306E">
      <w:pPr>
        <w:rPr>
          <w:rFonts w:ascii="Arial Narrow" w:hAnsi="Arial Narrow"/>
          <w:sz w:val="24"/>
          <w:szCs w:val="24"/>
        </w:rPr>
      </w:pPr>
    </w:p>
    <w:p w14:paraId="0000001D" w14:textId="77777777" w:rsidR="00DE306E" w:rsidRPr="00414C60" w:rsidRDefault="00DE306E">
      <w:pPr>
        <w:rPr>
          <w:rFonts w:ascii="Arial Narrow" w:hAnsi="Arial Narrow"/>
          <w:sz w:val="24"/>
          <w:szCs w:val="24"/>
        </w:rPr>
      </w:pPr>
    </w:p>
    <w:p w14:paraId="0000001E" w14:textId="77777777" w:rsidR="00DE306E" w:rsidRPr="00414C60" w:rsidRDefault="00DE306E">
      <w:pPr>
        <w:rPr>
          <w:rFonts w:ascii="Arial Narrow" w:hAnsi="Arial Narrow"/>
          <w:sz w:val="24"/>
          <w:szCs w:val="24"/>
        </w:rPr>
      </w:pPr>
    </w:p>
    <w:sectPr w:rsidR="00DE306E" w:rsidRPr="00414C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6E"/>
    <w:rsid w:val="00414C60"/>
    <w:rsid w:val="00D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52241-DCAA-4029-8AD7-8FFB3A8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391</Characters>
  <Application>Microsoft Office Word</Application>
  <DocSecurity>0</DocSecurity>
  <Lines>12</Lines>
  <Paragraphs>5</Paragraphs>
  <ScaleCrop>false</ScaleCrop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2020-12-16T18:46:00Z</dcterms:created>
  <dcterms:modified xsi:type="dcterms:W3CDTF">2020-12-16T18:47:00Z</dcterms:modified>
</cp:coreProperties>
</file>